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DB1" w:rsidRPr="003364C3" w:rsidRDefault="004171A4">
      <w:pPr>
        <w:rPr>
          <w:rFonts w:ascii="Baskerville Old Face" w:hAnsi="Baskerville Old Face"/>
          <w:b/>
          <w:sz w:val="52"/>
          <w:szCs w:val="52"/>
          <w14:glow w14:rad="139700">
            <w14:schemeClr w14:val="accent1">
              <w14:alpha w14:val="60000"/>
              <w14:satMod w14:val="175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sz w:val="52"/>
          <w:szCs w:val="52"/>
        </w:rPr>
        <w:tab/>
      </w:r>
      <w:r w:rsidRPr="003364C3">
        <w:rPr>
          <w:rFonts w:ascii="Baskerville Old Face" w:hAnsi="Baskerville Old Face"/>
          <w:b/>
          <w:sz w:val="52"/>
          <w:szCs w:val="52"/>
          <w14:glow w14:rad="139700">
            <w14:schemeClr w14:val="accent1">
              <w14:alpha w14:val="60000"/>
              <w14:satMod w14:val="175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Ancient Egypt L.E.G.S. Essay</w:t>
      </w:r>
    </w:p>
    <w:p w:rsidR="003364C3" w:rsidRPr="003364C3" w:rsidRDefault="003364C3" w:rsidP="003364C3">
      <w:pPr>
        <w:rPr>
          <w:rFonts w:ascii="Baskerville Old Face" w:eastAsia="Batang" w:hAnsi="Baskerville Old Face"/>
          <w:b/>
          <w:sz w:val="28"/>
          <w:szCs w:val="28"/>
        </w:rPr>
      </w:pPr>
      <w:r w:rsidRPr="003364C3">
        <w:rPr>
          <w:rFonts w:ascii="Baskerville Old Face" w:hAnsi="Baskerville Old Face"/>
        </w:rPr>
        <w:tab/>
      </w:r>
      <w:r w:rsidRPr="003364C3">
        <w:rPr>
          <w:rFonts w:ascii="Baskerville Old Face" w:eastAsia="Batang" w:hAnsi="Baskerville Old Face"/>
          <w:b/>
          <w:sz w:val="28"/>
          <w:szCs w:val="28"/>
        </w:rPr>
        <w:t>"In order to maintain order and stability, how have past civilizations arranged different groups and their responsibilities (society), organized power to control their populations (government and law), and extended power over other lands (empire)?"</w:t>
      </w:r>
    </w:p>
    <w:p w:rsidR="003364C3" w:rsidRPr="00873BF1" w:rsidRDefault="00873BF1" w:rsidP="003364C3">
      <w:pPr>
        <w:ind w:firstLine="720"/>
        <w:rPr>
          <w:rFonts w:ascii="Baskerville Old Face" w:hAnsi="Baskerville Old Face"/>
          <w:sz w:val="40"/>
          <w:szCs w:val="40"/>
        </w:rPr>
      </w:pPr>
      <w:r>
        <w:rPr>
          <w:rFonts w:ascii="Baskerville Old Face" w:hAnsi="Baskerville Old Face"/>
          <w:sz w:val="28"/>
          <w:szCs w:val="28"/>
        </w:rPr>
        <w:t xml:space="preserve">         </w:t>
      </w:r>
      <w:r>
        <w:rPr>
          <w:rFonts w:ascii="Baskerville Old Face" w:hAnsi="Baskerville Old Face"/>
          <w:sz w:val="40"/>
          <w:szCs w:val="40"/>
        </w:rPr>
        <w:t xml:space="preserve">                    </w:t>
      </w:r>
      <w:r w:rsidR="0061144B">
        <w:rPr>
          <w:rFonts w:ascii="Baskerville Old Face" w:hAnsi="Baskerville Old Face"/>
          <w:sz w:val="40"/>
          <w:szCs w:val="40"/>
        </w:rPr>
        <w:t xml:space="preserve">  </w:t>
      </w:r>
      <w:r>
        <w:rPr>
          <w:rFonts w:ascii="Baskerville Old Face" w:hAnsi="Baskerville Old Face"/>
          <w:sz w:val="40"/>
          <w:szCs w:val="40"/>
        </w:rPr>
        <w:t>Prologue</w:t>
      </w:r>
    </w:p>
    <w:p w:rsidR="003364C3" w:rsidRDefault="003364C3" w:rsidP="003364C3">
      <w:pPr>
        <w:ind w:firstLine="720"/>
        <w:rPr>
          <w:rFonts w:ascii="Baskerville Old Face" w:hAnsi="Baskerville Old Face"/>
          <w:sz w:val="28"/>
          <w:szCs w:val="28"/>
        </w:rPr>
      </w:pPr>
      <w:r>
        <w:rPr>
          <w:rFonts w:ascii="Baskerville Old Face" w:hAnsi="Baskerville Old Face"/>
          <w:sz w:val="28"/>
          <w:szCs w:val="28"/>
        </w:rPr>
        <w:t xml:space="preserve">The civilization of Egypt began along the Nile River in Egypt about 6,500 years ago, or in about 4,540 B.C. </w:t>
      </w:r>
      <w:r w:rsidR="00873BF1">
        <w:rPr>
          <w:rFonts w:ascii="Baskerville Old Face" w:hAnsi="Baskerville Old Face"/>
          <w:sz w:val="28"/>
          <w:szCs w:val="28"/>
        </w:rPr>
        <w:t xml:space="preserve">It began 2000 years after farming started in </w:t>
      </w:r>
      <w:proofErr w:type="spellStart"/>
      <w:r w:rsidR="00873BF1">
        <w:rPr>
          <w:rFonts w:ascii="Baskerville Old Face" w:hAnsi="Baskerville Old Face"/>
          <w:sz w:val="28"/>
          <w:szCs w:val="28"/>
        </w:rPr>
        <w:t>Catal</w:t>
      </w:r>
      <w:proofErr w:type="spellEnd"/>
      <w:r w:rsidR="00873BF1">
        <w:rPr>
          <w:rFonts w:ascii="Baskerville Old Face" w:hAnsi="Baskerville Old Face"/>
          <w:sz w:val="28"/>
          <w:szCs w:val="28"/>
        </w:rPr>
        <w:t xml:space="preserve"> </w:t>
      </w:r>
      <w:proofErr w:type="spellStart"/>
      <w:r w:rsidR="00873BF1">
        <w:rPr>
          <w:rFonts w:ascii="Baskerville Old Face" w:hAnsi="Baskerville Old Face"/>
          <w:sz w:val="28"/>
          <w:szCs w:val="28"/>
        </w:rPr>
        <w:t>Huyuk</w:t>
      </w:r>
      <w:proofErr w:type="spellEnd"/>
      <w:r w:rsidR="00873BF1">
        <w:rPr>
          <w:rFonts w:ascii="Baskerville Old Face" w:hAnsi="Baskerville Old Face"/>
          <w:sz w:val="28"/>
          <w:szCs w:val="28"/>
        </w:rPr>
        <w:t xml:space="preserve">, and 1500 years after the civilizations in Mesopotamia began. Early Egyptian society developed in the Old Kingdom, and turned into a powerful empire in the New Kingdom era. It obviously developed from a small civilization, to a sprawling empire. </w:t>
      </w:r>
    </w:p>
    <w:p w:rsidR="00873BF1" w:rsidRDefault="00873BF1" w:rsidP="003364C3">
      <w:pPr>
        <w:ind w:firstLine="720"/>
        <w:rPr>
          <w:rFonts w:ascii="Baskerville Old Face" w:hAnsi="Baskerville Old Face"/>
          <w:sz w:val="40"/>
          <w:szCs w:val="40"/>
        </w:rPr>
      </w:pPr>
      <w:r>
        <w:rPr>
          <w:rFonts w:ascii="Baskerville Old Face" w:hAnsi="Baskerville Old Face"/>
          <w:sz w:val="40"/>
          <w:szCs w:val="40"/>
        </w:rPr>
        <w:t xml:space="preserve">        The Government and Law of Egypt</w:t>
      </w:r>
    </w:p>
    <w:p w:rsidR="00C4474C" w:rsidRDefault="00873BF1" w:rsidP="003364C3">
      <w:pPr>
        <w:ind w:firstLine="720"/>
        <w:rPr>
          <w:rFonts w:ascii="Baskerville Old Face" w:hAnsi="Baskerville Old Face"/>
          <w:sz w:val="28"/>
          <w:szCs w:val="28"/>
        </w:rPr>
      </w:pPr>
      <w:r>
        <w:rPr>
          <w:rFonts w:ascii="Baskerville Old Face" w:hAnsi="Baskerville Old Face"/>
          <w:sz w:val="28"/>
          <w:szCs w:val="28"/>
        </w:rPr>
        <w:t xml:space="preserve">Before the Old Kingdom started, Egypt was divided into two regions, upper [south] Egypt, and lower [northern] Egypt. </w:t>
      </w:r>
      <w:r w:rsidR="0061144B">
        <w:rPr>
          <w:rFonts w:ascii="Baskerville Old Face" w:hAnsi="Baskerville Old Face"/>
          <w:sz w:val="28"/>
          <w:szCs w:val="28"/>
        </w:rPr>
        <w:t>King Menes of Upper Egypt led his armies into Lower Egypt and conquered it wholesale in 3100 B.C.! He made a new crown that was the crown of Upper and Lower Egypt. It was called the crown of unified Egypt. Menes was the first Pharaoh of the Old Kingdom Era in Egypt. The Old Kingdom lasted from 2700 B.C. to 2200 B.C. There were many pharaohs of Egypt in all three of the eras of Egypt. The word Pharaoh referred to “the great palace” in which the pharaoh lived. It later became the name of all Egyptian rulers or kings. In the beginning of Egyptian civilization, the Pharaohs dealt with trade, religion, and local governments. As Egyptian ci</w:t>
      </w:r>
      <w:r w:rsidR="00AF4F82">
        <w:rPr>
          <w:rFonts w:ascii="Baskerville Old Face" w:hAnsi="Baskerville Old Face"/>
          <w:sz w:val="28"/>
          <w:szCs w:val="28"/>
        </w:rPr>
        <w:t>vilization developed, the Pharaoh became the center of Egyptian civilization. He was the leader of the Egyptian religion, leader of trade, overseer of productions, and many more positions. One very important one was that he controlled the waterways and made sure that the water got equally distributed to farmers across the country.</w:t>
      </w:r>
    </w:p>
    <w:p w:rsidR="00873BF1" w:rsidRDefault="00AF4F82" w:rsidP="003364C3">
      <w:pPr>
        <w:ind w:firstLine="720"/>
        <w:rPr>
          <w:rFonts w:ascii="Baskerville Old Face" w:hAnsi="Baskerville Old Face"/>
          <w:sz w:val="28"/>
          <w:szCs w:val="28"/>
        </w:rPr>
      </w:pPr>
      <w:r>
        <w:rPr>
          <w:rFonts w:ascii="Baskerville Old Face" w:hAnsi="Baskerville Old Face"/>
          <w:sz w:val="28"/>
          <w:szCs w:val="28"/>
        </w:rPr>
        <w:t xml:space="preserve"> The Middle Kingdom Era in Egypt started in 2000 B.C. This era struck in new innovations in ruling and dealings with </w:t>
      </w:r>
      <w:r w:rsidR="00C4474C">
        <w:rPr>
          <w:rFonts w:ascii="Baskerville Old Face" w:hAnsi="Baskerville Old Face"/>
          <w:sz w:val="28"/>
          <w:szCs w:val="28"/>
        </w:rPr>
        <w:t xml:space="preserve">outside countries which led to weakness, which eventually led to the Hyksos ruling over Lower Egypt. The Pharaoh gave </w:t>
      </w:r>
      <w:r w:rsidR="00C4474C">
        <w:rPr>
          <w:rFonts w:ascii="Baskerville Old Face" w:hAnsi="Baskerville Old Face"/>
          <w:sz w:val="28"/>
          <w:szCs w:val="28"/>
        </w:rPr>
        <w:lastRenderedPageBreak/>
        <w:t xml:space="preserve">Egyptian citizens new rights, and replaced regional leaders with governors who reported individually to him. They also got direct orders from him. Trade also prospered during this era. </w:t>
      </w:r>
      <w:r w:rsidR="00034178">
        <w:rPr>
          <w:rFonts w:ascii="Baskerville Old Face" w:hAnsi="Baskerville Old Face"/>
          <w:sz w:val="28"/>
          <w:szCs w:val="28"/>
        </w:rPr>
        <w:t>This led to Asian people settling in the Nile Delta, who were the Hyksos who</w:t>
      </w:r>
      <w:r w:rsidR="00DB6ACA">
        <w:rPr>
          <w:rFonts w:ascii="Baskerville Old Face" w:hAnsi="Baskerville Old Face"/>
          <w:sz w:val="28"/>
          <w:szCs w:val="28"/>
        </w:rPr>
        <w:t xml:space="preserve"> took control of the Nile Delta, crippling Egypt. This marked the end of the Middle Kingdom. The Egyptian Pharaohs also had much advancement in the Egyptian New Kingdom in their new territories that will be described in the Empire section. </w:t>
      </w:r>
    </w:p>
    <w:p w:rsidR="00DB6ACA" w:rsidRDefault="00DB6ACA" w:rsidP="003364C3">
      <w:pPr>
        <w:ind w:firstLine="720"/>
        <w:rPr>
          <w:rFonts w:ascii="Baskerville Old Face" w:hAnsi="Baskerville Old Face"/>
          <w:sz w:val="40"/>
          <w:szCs w:val="40"/>
        </w:rPr>
      </w:pPr>
      <w:r>
        <w:rPr>
          <w:rFonts w:ascii="Baskerville Old Face" w:hAnsi="Baskerville Old Face"/>
          <w:sz w:val="40"/>
          <w:szCs w:val="40"/>
        </w:rPr>
        <w:tab/>
        <w:t xml:space="preserve">              Egyptian Society</w:t>
      </w:r>
    </w:p>
    <w:p w:rsidR="00DB6ACA" w:rsidRPr="00DB6ACA" w:rsidRDefault="00DB6ACA" w:rsidP="003364C3">
      <w:pPr>
        <w:ind w:firstLine="720"/>
        <w:rPr>
          <w:rFonts w:ascii="Baskerville Old Face" w:hAnsi="Baskerville Old Face"/>
          <w:sz w:val="28"/>
          <w:szCs w:val="28"/>
        </w:rPr>
      </w:pPr>
      <w:r>
        <w:rPr>
          <w:rFonts w:ascii="Baskerville Old Face" w:hAnsi="Baskerville Old Face"/>
          <w:sz w:val="28"/>
          <w:szCs w:val="28"/>
        </w:rPr>
        <w:t xml:space="preserve">  </w:t>
      </w:r>
      <w:bookmarkStart w:id="0" w:name="_GoBack"/>
      <w:bookmarkEnd w:id="0"/>
    </w:p>
    <w:p w:rsidR="00DB6ACA" w:rsidRPr="00873BF1" w:rsidRDefault="00DB6ACA" w:rsidP="003364C3">
      <w:pPr>
        <w:ind w:firstLine="720"/>
        <w:rPr>
          <w:sz w:val="28"/>
          <w:szCs w:val="28"/>
        </w:rPr>
      </w:pPr>
    </w:p>
    <w:p w:rsidR="004171A4" w:rsidRPr="004171A4" w:rsidRDefault="004171A4">
      <w:pPr>
        <w:rPr>
          <w:sz w:val="52"/>
          <w:szCs w:val="52"/>
        </w:rPr>
      </w:pPr>
    </w:p>
    <w:sectPr w:rsidR="004171A4" w:rsidRPr="004171A4" w:rsidSect="004171A4">
      <w:pgSz w:w="12240" w:h="15840"/>
      <w:pgMar w:top="1440" w:right="1440" w:bottom="1440" w:left="1440" w:header="720" w:footer="720" w:gutter="0"/>
      <w:pgBorders w:offsetFrom="page">
        <w:top w:val="earth2" w:sz="31" w:space="24" w:color="auto"/>
        <w:left w:val="earth2" w:sz="31" w:space="24" w:color="auto"/>
        <w:bottom w:val="earth2" w:sz="31" w:space="24" w:color="auto"/>
        <w:right w:val="earth2"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1A4"/>
    <w:rsid w:val="00034178"/>
    <w:rsid w:val="003364C3"/>
    <w:rsid w:val="004171A4"/>
    <w:rsid w:val="0061144B"/>
    <w:rsid w:val="00873BF1"/>
    <w:rsid w:val="00996DB1"/>
    <w:rsid w:val="00AF4F82"/>
    <w:rsid w:val="00C4474C"/>
    <w:rsid w:val="00DB6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64C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64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E2A3C71A.dotm</Template>
  <TotalTime>60</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5</cp:revision>
  <dcterms:created xsi:type="dcterms:W3CDTF">2012-04-11T18:23:00Z</dcterms:created>
  <dcterms:modified xsi:type="dcterms:W3CDTF">2012-04-11T19:23:00Z</dcterms:modified>
</cp:coreProperties>
</file>